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1A9B68B6" w:rsidR="00CE30B6" w:rsidRDefault="00E1517D" w:rsidP="00CE30B6">
      <w:r>
        <w:t>OCTOBER 25</w:t>
      </w:r>
      <w:r w:rsidR="00CE30B6">
        <w:t>, 202</w:t>
      </w:r>
      <w:r>
        <w:t>2</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73EFE92B" w:rsidR="00CE30B6" w:rsidRDefault="00CE30B6" w:rsidP="00CE30B6">
      <w:r>
        <w:t>The South Whitley Town Council met in regular session on Tuesday</w:t>
      </w:r>
      <w:r w:rsidR="00E1517D">
        <w:t>, October 25, 2022,</w:t>
      </w:r>
      <w:r>
        <w:t xml:space="preserve"> in the Town Hall</w:t>
      </w:r>
    </w:p>
    <w:p w14:paraId="7BBEDAB0" w14:textId="7E8206B4"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0E91B917" w14:textId="4A05582E" w:rsidR="00E1517D" w:rsidRDefault="00CE30B6" w:rsidP="00E1517D">
      <w:r>
        <w:t xml:space="preserve">NEW BUSINESS </w:t>
      </w:r>
      <w:r w:rsidR="00E1517D">
        <w:t xml:space="preserve">                     CULY CONTRACTING – PAY APP#4 WATER IMP PROJ $59,292.41 </w:t>
      </w:r>
      <w:bookmarkStart w:id="0" w:name="_Hlk118117840"/>
      <w:r w:rsidR="00E1517D">
        <w:t xml:space="preserve">Motion made to approve by Councilman </w:t>
      </w:r>
      <w:proofErr w:type="spellStart"/>
      <w:r w:rsidR="00E1517D">
        <w:t>Cokl</w:t>
      </w:r>
      <w:proofErr w:type="spellEnd"/>
      <w:r w:rsidR="00E1517D">
        <w:t>, seconded by Councilman Waterson, carried by vote of 3-0.</w:t>
      </w:r>
      <w:bookmarkEnd w:id="0"/>
    </w:p>
    <w:p w14:paraId="4A14A790" w14:textId="74E904A1" w:rsidR="00E1517D" w:rsidRDefault="00E1517D" w:rsidP="00E1517D">
      <w:r>
        <w:t xml:space="preserve">                                                 NO PARKING – FRONT STREET at JEFFESON STREET INTERSECTION – Kent Slater stated that at the south side of the intersection </w:t>
      </w:r>
      <w:r w:rsidR="00C22135">
        <w:t xml:space="preserve">it is causing problems with cleaning sewers and plowing snow, as a truck is parked there.  It is about a </w:t>
      </w:r>
      <w:proofErr w:type="gramStart"/>
      <w:r w:rsidR="00C22135">
        <w:t>20 foot</w:t>
      </w:r>
      <w:proofErr w:type="gramEnd"/>
      <w:r w:rsidR="00C22135">
        <w:t xml:space="preserve"> area that is affected.   Attorney </w:t>
      </w:r>
      <w:proofErr w:type="spellStart"/>
      <w:r w:rsidR="00C22135">
        <w:t>Hockemeyer</w:t>
      </w:r>
      <w:proofErr w:type="spellEnd"/>
      <w:r w:rsidR="00C22135">
        <w:t xml:space="preserve"> will create an amendment to the parking ordinance and present at November 8, 2022 meeting.</w:t>
      </w:r>
    </w:p>
    <w:p w14:paraId="2A637E4A" w14:textId="45F0A2A4" w:rsidR="009D0B99" w:rsidRDefault="009D0B99" w:rsidP="00E1517D"/>
    <w:p w14:paraId="3B9C4B8A" w14:textId="65591122" w:rsidR="009D0B99" w:rsidRDefault="009D0B99" w:rsidP="00E1517D">
      <w:r>
        <w:t xml:space="preserve">                                                 PLANNING COMMISSION APOINTEES – Council President Hoffman asked Council to add 2 members to the Planning Commission, asking to appoint Jenna </w:t>
      </w:r>
      <w:proofErr w:type="spellStart"/>
      <w:r>
        <w:t>Reiff</w:t>
      </w:r>
      <w:proofErr w:type="spellEnd"/>
      <w:r>
        <w:t xml:space="preserve"> and </w:t>
      </w:r>
      <w:proofErr w:type="spellStart"/>
      <w:r>
        <w:t>Braylynn</w:t>
      </w:r>
      <w:proofErr w:type="spellEnd"/>
      <w:r>
        <w:t xml:space="preserve"> Anderson.   </w:t>
      </w:r>
      <w:r>
        <w:t xml:space="preserve">Motion made to approve by Councilman </w:t>
      </w:r>
      <w:r>
        <w:t>Waterson,</w:t>
      </w:r>
      <w:r>
        <w:t xml:space="preserve"> seconded by Councilman </w:t>
      </w:r>
      <w:proofErr w:type="spellStart"/>
      <w:r>
        <w:t>Cokl</w:t>
      </w:r>
      <w:proofErr w:type="spellEnd"/>
      <w:r>
        <w:t>, carried by vote of 3-0.</w:t>
      </w:r>
    </w:p>
    <w:p w14:paraId="77076EBC" w14:textId="0F47BB19" w:rsidR="005274DB" w:rsidRDefault="00C22135" w:rsidP="00E1517D">
      <w:r>
        <w:t xml:space="preserve">                                                 WHITLEY CO ECON DEV INV#2022-138 SVC 4/1/22 - 9/30/22 $8,512. </w:t>
      </w:r>
      <w:r>
        <w:t xml:space="preserve">Motion made to approve by Councilman </w:t>
      </w:r>
      <w:proofErr w:type="spellStart"/>
      <w:r>
        <w:t>Cokl</w:t>
      </w:r>
      <w:proofErr w:type="spellEnd"/>
      <w:r>
        <w:t>, seconded by Councilman Waterson, carried by vote of 3-0.</w:t>
      </w:r>
    </w:p>
    <w:p w14:paraId="4DE1733E" w14:textId="12CC5380" w:rsidR="00C22135" w:rsidRDefault="00C22135" w:rsidP="00E1517D">
      <w:r>
        <w:t xml:space="preserve">                                                 HUMANE SOCIETY of WHITLEY CO 3</w:t>
      </w:r>
      <w:r w:rsidRPr="00C22135">
        <w:rPr>
          <w:vertAlign w:val="superscript"/>
        </w:rPr>
        <w:t>rd</w:t>
      </w:r>
      <w:r>
        <w:t xml:space="preserve"> QTR – INV#403 $2,808.00 There was a question regarding all of the animals dropped of to shelter by public.  Marshal </w:t>
      </w:r>
      <w:proofErr w:type="spellStart"/>
      <w:r>
        <w:t>Vandevender</w:t>
      </w:r>
      <w:proofErr w:type="spellEnd"/>
      <w:r>
        <w:t xml:space="preserve"> will look into the matter and it will be tabled until next Council meeting.</w:t>
      </w:r>
    </w:p>
    <w:p w14:paraId="6CD4A7CB" w14:textId="35361740" w:rsidR="00C22135" w:rsidRDefault="00C22135" w:rsidP="00E1517D"/>
    <w:p w14:paraId="7726B981" w14:textId="370EB404" w:rsidR="00C22135" w:rsidRDefault="00C22135" w:rsidP="00E1517D">
      <w:r>
        <w:t xml:space="preserve">PUBLIC INPUT                        JIM and CHERYL YEAGER brought in a water sample from their house water filter that was the color of tea.  He says he changes his water filter approx. every 7 weeks.   Utilities Supervisor Kent Slater will check with Alex </w:t>
      </w:r>
      <w:proofErr w:type="spellStart"/>
      <w:r>
        <w:t>Sturgess</w:t>
      </w:r>
      <w:proofErr w:type="spellEnd"/>
      <w:r>
        <w:t xml:space="preserve"> to see if he has flushed hydrants in that area to see if that could be the problem.</w:t>
      </w:r>
    </w:p>
    <w:p w14:paraId="4A1CC216" w14:textId="4C4EAE84" w:rsidR="00C22135" w:rsidRDefault="00C22135" w:rsidP="00E1517D"/>
    <w:p w14:paraId="0189E6B5" w14:textId="2C7B5F88" w:rsidR="00C22135" w:rsidRDefault="00C22135" w:rsidP="00E1517D">
      <w:r>
        <w:t xml:space="preserve">                                                 KAREN JORDAN asked council why Les and Pam Hoffman are continuing in their positions if they are not living in town.   Council President Hoffman answered her that he was follo</w:t>
      </w:r>
      <w:r w:rsidR="00CD3152">
        <w:t xml:space="preserve">wing the residency guidelines.   Attorney </w:t>
      </w:r>
      <w:proofErr w:type="spellStart"/>
      <w:r w:rsidR="00CD3152">
        <w:t>Hockemeyer</w:t>
      </w:r>
      <w:proofErr w:type="spellEnd"/>
      <w:r w:rsidR="00CD3152">
        <w:t xml:space="preserve"> said the council has no authority to remove from office nor does the County.   Dave Warner added that the Hoffman’s have done much for the town and we should let them finish their term until the end of 2023.  </w:t>
      </w:r>
    </w:p>
    <w:p w14:paraId="140CADEB" w14:textId="4578BBC1" w:rsidR="00CD3152" w:rsidRDefault="00CD3152" w:rsidP="00E1517D"/>
    <w:p w14:paraId="73ABD123" w14:textId="77777777" w:rsidR="009D0B99" w:rsidRDefault="00CD3152" w:rsidP="00E1517D">
      <w:r>
        <w:t xml:space="preserve">                                                 KIP THORNE and RICK COKL appeared before the Council asking about their neighbor at 509 Main who has had several yard ordinance violations and is now wanting to put up a cattle fence in her yard.   They state she needs a permit and neighbor’s consent before she can put up fence.  Kip asked council if they could amend the ordinance for fencing materials.   Attorney </w:t>
      </w:r>
      <w:proofErr w:type="spellStart"/>
      <w:r>
        <w:lastRenderedPageBreak/>
        <w:t>Hockemeyer</w:t>
      </w:r>
      <w:proofErr w:type="spellEnd"/>
      <w:r>
        <w:t xml:space="preserve"> will check with Nathan </w:t>
      </w:r>
      <w:proofErr w:type="spellStart"/>
      <w:r>
        <w:t>Bilger</w:t>
      </w:r>
      <w:proofErr w:type="spellEnd"/>
      <w:r>
        <w:t xml:space="preserve"> of the Planning Commission regarding zoning and amending the ordinance.</w:t>
      </w:r>
    </w:p>
    <w:p w14:paraId="3EA63A39" w14:textId="77777777" w:rsidR="009D0B99" w:rsidRDefault="009D0B99" w:rsidP="00E1517D"/>
    <w:p w14:paraId="43C7BB79" w14:textId="64F061E9" w:rsidR="00CD3152" w:rsidRDefault="009D0B99" w:rsidP="00E1517D">
      <w:r>
        <w:t xml:space="preserve">                                                 JEN KRIDER informed the Town Council of the Fundraiser on Saturday, October 29, 2022 for Brooke Lincoln’s cancer treatments.  Also, on December 1</w:t>
      </w:r>
      <w:r w:rsidRPr="009D0B99">
        <w:rPr>
          <w:vertAlign w:val="superscript"/>
        </w:rPr>
        <w:t>st</w:t>
      </w:r>
      <w:r>
        <w:t xml:space="preserve"> and 2</w:t>
      </w:r>
      <w:r w:rsidRPr="009D0B99">
        <w:rPr>
          <w:vertAlign w:val="superscript"/>
        </w:rPr>
        <w:t>nd</w:t>
      </w:r>
      <w:r>
        <w:t xml:space="preserve"> will be the Walk of Trees and Friday, December 2</w:t>
      </w:r>
      <w:r w:rsidRPr="009D0B99">
        <w:rPr>
          <w:vertAlign w:val="superscript"/>
        </w:rPr>
        <w:t>nd</w:t>
      </w:r>
      <w:r>
        <w:t xml:space="preserve"> will be Home for the Holidays in South Whitley.</w:t>
      </w:r>
      <w:r w:rsidR="00CD3152">
        <w:t xml:space="preserve"> </w:t>
      </w:r>
    </w:p>
    <w:p w14:paraId="60DD8B78" w14:textId="566704E2" w:rsidR="00E37435" w:rsidRDefault="00E37435" w:rsidP="00E37435"/>
    <w:p w14:paraId="14F2DA10" w14:textId="47504802" w:rsidR="00E37435" w:rsidRDefault="00E37435" w:rsidP="00E37435">
      <w:r>
        <w:t xml:space="preserve">PARK BOARD </w:t>
      </w:r>
      <w:proofErr w:type="gramStart"/>
      <w:r>
        <w:t xml:space="preserve">– </w:t>
      </w:r>
      <w:r w:rsidR="009D0B99">
        <w:t xml:space="preserve"> President</w:t>
      </w:r>
      <w:proofErr w:type="gramEnd"/>
      <w:r w:rsidR="009D0B99">
        <w:t xml:space="preserve"> Dave Warner said they will be receiving $2,000.00 from the Community Foundation of Whitley County for a matching grant to be used to replace fence and new lights on the court.   There now is new furniture in the Gateway Park (Pocket Park).  Slated 2023 projects will include painting and sealing the courts at the park.</w:t>
      </w:r>
    </w:p>
    <w:p w14:paraId="6DE7426D" w14:textId="2E07B09B" w:rsidR="009D0B99" w:rsidRDefault="009D0B99" w:rsidP="00E37435">
      <w:r>
        <w:t xml:space="preserve">                                        </w:t>
      </w:r>
    </w:p>
    <w:p w14:paraId="1450205F" w14:textId="1C4D327E" w:rsidR="00E37435" w:rsidRDefault="00E37435" w:rsidP="00E37435">
      <w:r>
        <w:t>DEPARTMENT HEADS:</w:t>
      </w:r>
    </w:p>
    <w:p w14:paraId="5896C159" w14:textId="2A84484D" w:rsidR="00E37435" w:rsidRDefault="00E37435" w:rsidP="00E37435"/>
    <w:p w14:paraId="2FD68B10" w14:textId="77F1F9AB" w:rsidR="00E37435" w:rsidRDefault="00E37435" w:rsidP="00E37435">
      <w:r>
        <w:t xml:space="preserve">TOWN MARSHAL – MIKEL VANDENDER </w:t>
      </w:r>
      <w:r w:rsidR="002557CE">
        <w:t>–</w:t>
      </w:r>
      <w:r>
        <w:t xml:space="preserve"> </w:t>
      </w:r>
      <w:r w:rsidR="00EA6FE9">
        <w:t>Tim Johnson will be starting as Deputy Marshal on 1-5-2021 and will be sworn in at the next council meeting, January 12, 2021.</w:t>
      </w:r>
      <w:r w:rsidR="0040412A">
        <w:t xml:space="preserve">  Last Friday, December 18</w:t>
      </w:r>
      <w:r w:rsidR="0040412A" w:rsidRPr="0040412A">
        <w:rPr>
          <w:vertAlign w:val="superscript"/>
        </w:rPr>
        <w:t>th</w:t>
      </w:r>
      <w:r w:rsidR="0040412A">
        <w:t xml:space="preserve"> and Saturday December 19</w:t>
      </w:r>
      <w:r w:rsidR="0040412A" w:rsidRPr="0040412A">
        <w:rPr>
          <w:vertAlign w:val="superscript"/>
        </w:rPr>
        <w:t>th</w:t>
      </w:r>
      <w:r w:rsidR="0040412A">
        <w:t xml:space="preserve">, a revised Shop </w:t>
      </w:r>
      <w:proofErr w:type="gramStart"/>
      <w:r w:rsidR="0040412A">
        <w:t>With</w:t>
      </w:r>
      <w:proofErr w:type="gramEnd"/>
      <w:r w:rsidR="0040412A">
        <w:t xml:space="preserve"> Cop was organized by Elizabeth Johnson and Tim Clark with 4 kids receiving a great Christmas.   A special meeting/public hearing will be set for Monday, January 18, 2021 at 4:00 p.m. for the USDA Rural Development Grant for Police Car, as agreed by Council.  Marshal </w:t>
      </w:r>
      <w:proofErr w:type="spellStart"/>
      <w:r w:rsidR="0040412A">
        <w:t>Vandevender</w:t>
      </w:r>
      <w:proofErr w:type="spellEnd"/>
      <w:r w:rsidR="0040412A">
        <w:t xml:space="preserve"> asked if Easter Sunday could be added as holiday pay for the working police officers.   Motion made to approve by Councilman </w:t>
      </w:r>
      <w:proofErr w:type="spellStart"/>
      <w:r w:rsidR="0040412A">
        <w:t>Vandevender</w:t>
      </w:r>
      <w:proofErr w:type="spellEnd"/>
      <w:r w:rsidR="0040412A">
        <w:t xml:space="preserve">, seconded by Councilman </w:t>
      </w:r>
      <w:proofErr w:type="spellStart"/>
      <w:r w:rsidR="0040412A">
        <w:t>Cokl</w:t>
      </w:r>
      <w:proofErr w:type="spellEnd"/>
      <w:r w:rsidR="0040412A">
        <w:t>, carried by vote of 3-0.</w:t>
      </w:r>
    </w:p>
    <w:p w14:paraId="190408F7" w14:textId="77777777" w:rsidR="0040412A" w:rsidRDefault="0040412A" w:rsidP="00E37435"/>
    <w:p w14:paraId="40BA5685" w14:textId="17F56986" w:rsidR="002557CE" w:rsidRDefault="002557CE" w:rsidP="00E37435">
      <w:r>
        <w:t xml:space="preserve">UTILITIES SUPERVISOR – KENT SLATER </w:t>
      </w:r>
      <w:proofErr w:type="gramStart"/>
      <w:r>
        <w:t xml:space="preserve">– </w:t>
      </w:r>
      <w:r w:rsidR="00EA6FE9">
        <w:t xml:space="preserve"> nothing</w:t>
      </w:r>
      <w:proofErr w:type="gramEnd"/>
      <w:r w:rsidR="00EA6FE9">
        <w:t xml:space="preserve"> to add in addition to new business.</w:t>
      </w:r>
    </w:p>
    <w:p w14:paraId="78EA1288" w14:textId="46D5D115" w:rsidR="00AA60A0" w:rsidRDefault="00AA60A0" w:rsidP="00E37435"/>
    <w:p w14:paraId="12CADC31" w14:textId="2BC1679B" w:rsidR="002557CE" w:rsidRDefault="00AA60A0" w:rsidP="00E37435">
      <w:r>
        <w:t xml:space="preserve">TOWN ATTORNEY – GREGG HOCKEMEYER </w:t>
      </w:r>
      <w:r w:rsidR="009D0B99">
        <w:t xml:space="preserve">– Bids for Solid </w:t>
      </w:r>
      <w:proofErr w:type="spellStart"/>
      <w:r w:rsidR="009D0B99">
        <w:t>Wate</w:t>
      </w:r>
      <w:proofErr w:type="spellEnd"/>
      <w:r w:rsidR="009D0B99">
        <w:t xml:space="preserve"> Removal Contracts will be due on November 8</w:t>
      </w:r>
      <w:r w:rsidR="009D0B99" w:rsidRPr="009D0B99">
        <w:rPr>
          <w:vertAlign w:val="superscript"/>
        </w:rPr>
        <w:t>th</w:t>
      </w:r>
      <w:r w:rsidR="009D0B99">
        <w:t>, 2022.</w:t>
      </w:r>
    </w:p>
    <w:p w14:paraId="35B0679F" w14:textId="77777777" w:rsidR="009D0B99" w:rsidRDefault="009D0B99" w:rsidP="00E37435"/>
    <w:p w14:paraId="62138BC5" w14:textId="12C14920" w:rsidR="00AA60A0" w:rsidRDefault="002557CE" w:rsidP="00E37435">
      <w:r>
        <w:t>CLERK TREASURER – PAMELA HOFFMAN –</w:t>
      </w:r>
      <w:r w:rsidR="00EA6FE9">
        <w:t xml:space="preserve">  </w:t>
      </w:r>
      <w:r w:rsidR="009D0B99">
        <w:t xml:space="preserve"> nothing to add.</w:t>
      </w:r>
    </w:p>
    <w:p w14:paraId="1C1F1855" w14:textId="77777777" w:rsidR="009D0B99" w:rsidRDefault="009D0B99" w:rsidP="00E37435"/>
    <w:p w14:paraId="69F0922A" w14:textId="41F0A7D3" w:rsidR="00AA60A0" w:rsidRDefault="00AA60A0" w:rsidP="00E37435">
      <w:r>
        <w:t>APPROVAL FOR</w:t>
      </w:r>
      <w:r w:rsidR="00FC3178">
        <w:t xml:space="preserve"> </w:t>
      </w:r>
      <w:r w:rsidR="0034038B">
        <w:t xml:space="preserve">2023 BUDGET HEARING ADOPTION </w:t>
      </w:r>
      <w:r w:rsidR="00FC3178">
        <w:t xml:space="preserve">MINUTES were presented to council, approved and signed.  Motion to approve made by </w:t>
      </w:r>
      <w:r w:rsidR="00AD1233">
        <w:t xml:space="preserve">Councilman </w:t>
      </w:r>
      <w:proofErr w:type="spellStart"/>
      <w:r w:rsidR="0034038B">
        <w:t>Cokl</w:t>
      </w:r>
      <w:proofErr w:type="spellEnd"/>
      <w:r w:rsidR="00AD1233">
        <w:t xml:space="preserve">, seconded by Councilman </w:t>
      </w:r>
      <w:proofErr w:type="spellStart"/>
      <w:r w:rsidR="0034038B">
        <w:t>Watersopn</w:t>
      </w:r>
      <w:proofErr w:type="spellEnd"/>
      <w:r w:rsidR="00AD1233">
        <w:t>, carried by vote of 3-0.</w:t>
      </w:r>
    </w:p>
    <w:p w14:paraId="62F79F83" w14:textId="50AF60BF" w:rsidR="00AD1233" w:rsidRDefault="00AD1233" w:rsidP="00E37435"/>
    <w:p w14:paraId="731F5866" w14:textId="557BEAC4" w:rsidR="00AD1233" w:rsidRDefault="00AD1233" w:rsidP="00E37435">
      <w:r>
        <w:t xml:space="preserve">APPROVAL FOR </w:t>
      </w:r>
      <w:r w:rsidR="0034038B">
        <w:t>SEPTEMBER 27</w:t>
      </w:r>
      <w:r w:rsidR="0034038B" w:rsidRPr="0034038B">
        <w:rPr>
          <w:vertAlign w:val="superscript"/>
        </w:rPr>
        <w:t>th</w:t>
      </w:r>
      <w:r w:rsidR="0034038B">
        <w:t>, 2022</w:t>
      </w:r>
      <w:r>
        <w:t xml:space="preserve"> REGULAR SESSION MEETING MINUTES were presented to council, approved and signed.  Motion to approve made by Councilman </w:t>
      </w:r>
      <w:proofErr w:type="spellStart"/>
      <w:r w:rsidR="0034038B">
        <w:t>Cokl</w:t>
      </w:r>
      <w:proofErr w:type="spellEnd"/>
      <w:r w:rsidR="0034038B">
        <w:t>,</w:t>
      </w:r>
      <w:r>
        <w:t xml:space="preserve"> seconded by Councilman </w:t>
      </w:r>
      <w:r w:rsidR="0034038B">
        <w:t>Waterson</w:t>
      </w:r>
      <w:r>
        <w:t>, carried by vote 3-0.</w:t>
      </w:r>
    </w:p>
    <w:p w14:paraId="27867EBD" w14:textId="6DB8E4B6" w:rsidR="00AA60A0" w:rsidRDefault="00AA60A0" w:rsidP="00E37435"/>
    <w:p w14:paraId="40B6723E" w14:textId="35BFB699" w:rsidR="00F969CC" w:rsidRDefault="00E37435" w:rsidP="00CE30B6">
      <w:r>
        <w:t xml:space="preserve"> </w:t>
      </w:r>
      <w:r w:rsidR="00F969CC">
        <w:t xml:space="preserve">APPROVAL </w:t>
      </w:r>
      <w:r w:rsidR="0034038B">
        <w:t xml:space="preserve">for AUGUST 2022 CASH RECONCILEMENT and DEPOSITORY STATEMENT </w:t>
      </w:r>
      <w:r w:rsidR="00F969CC">
        <w:t>were presented to council, approved and signed.</w:t>
      </w:r>
      <w:r w:rsidR="0034038B">
        <w:t xml:space="preserve"> </w:t>
      </w:r>
      <w:r w:rsidR="0034038B">
        <w:t xml:space="preserve">Motion made to approve by Councilman </w:t>
      </w:r>
      <w:proofErr w:type="spellStart"/>
      <w:r w:rsidR="0034038B">
        <w:t>Cokl</w:t>
      </w:r>
      <w:proofErr w:type="spellEnd"/>
      <w:r w:rsidR="0034038B">
        <w:t>, seconded by Councilman Waterson, carried by vote of 3-0.</w:t>
      </w:r>
    </w:p>
    <w:p w14:paraId="16CCD52A" w14:textId="77777777" w:rsidR="0034038B" w:rsidRDefault="0034038B" w:rsidP="00CE30B6"/>
    <w:p w14:paraId="4971CDF5" w14:textId="15C35281" w:rsidR="00F969CC" w:rsidRDefault="00F969CC" w:rsidP="00CE30B6">
      <w:r>
        <w:t>APPROVAL for APV’S TOTAL</w:t>
      </w:r>
      <w:r w:rsidR="006271E2">
        <w:t>ING $</w:t>
      </w:r>
      <w:r w:rsidR="0034038B">
        <w:t xml:space="preserve">380,950.06 </w:t>
      </w:r>
      <w:r w:rsidR="0034038B">
        <w:t xml:space="preserve">Motion made to approve by Councilman </w:t>
      </w:r>
      <w:proofErr w:type="spellStart"/>
      <w:r w:rsidR="0034038B">
        <w:t>Cokl</w:t>
      </w:r>
      <w:proofErr w:type="spellEnd"/>
      <w:r w:rsidR="0034038B">
        <w:t>, seconded by Councilman Waterson, carried by vote of 3-0.</w:t>
      </w:r>
      <w:r>
        <w:t xml:space="preserve"> </w:t>
      </w:r>
      <w:r w:rsidR="0034038B">
        <w:t xml:space="preserve"> </w:t>
      </w:r>
    </w:p>
    <w:p w14:paraId="0140D976" w14:textId="77777777" w:rsidR="0034038B" w:rsidRDefault="0034038B" w:rsidP="00CE30B6"/>
    <w:p w14:paraId="72541708" w14:textId="75D4936E" w:rsidR="00AD1233" w:rsidRDefault="00F969CC" w:rsidP="00CE30B6">
      <w:r>
        <w:t xml:space="preserve">APPROVAL for PAYROLL WEEK ENDING </w:t>
      </w:r>
      <w:r w:rsidR="0034038B">
        <w:t>OCTOBER 3</w:t>
      </w:r>
      <w:r w:rsidR="0034038B" w:rsidRPr="0034038B">
        <w:rPr>
          <w:vertAlign w:val="superscript"/>
        </w:rPr>
        <w:t>rd</w:t>
      </w:r>
      <w:r w:rsidR="0034038B">
        <w:t>, 2022</w:t>
      </w:r>
      <w:r>
        <w:t xml:space="preserve"> TOTALING $</w:t>
      </w:r>
      <w:r w:rsidR="00FC3178">
        <w:t xml:space="preserve"> </w:t>
      </w:r>
      <w:r w:rsidR="0034038B">
        <w:t>9,902.00</w:t>
      </w:r>
      <w:r w:rsidR="00FC3178">
        <w:t xml:space="preserve"> </w:t>
      </w:r>
      <w:r>
        <w:t xml:space="preserve">were presented to council, approved and signed.   </w:t>
      </w:r>
      <w:r w:rsidR="0034038B">
        <w:t xml:space="preserve">Motion made to approve by Councilman </w:t>
      </w:r>
      <w:proofErr w:type="spellStart"/>
      <w:r w:rsidR="0034038B">
        <w:t>Cokl</w:t>
      </w:r>
      <w:proofErr w:type="spellEnd"/>
      <w:r w:rsidR="0034038B">
        <w:t>, seconded by Councilman Waterson, carried by vote of 3-0.</w:t>
      </w:r>
    </w:p>
    <w:p w14:paraId="53365E87" w14:textId="5DB294FF" w:rsidR="00FC3178" w:rsidRDefault="00AD1233" w:rsidP="00CE30B6">
      <w:r>
        <w:lastRenderedPageBreak/>
        <w:t xml:space="preserve">APPROVAL for PAYROLL WEEK ENDING </w:t>
      </w:r>
      <w:r w:rsidR="0034038B">
        <w:t>OCTOBER 10</w:t>
      </w:r>
      <w:r w:rsidR="0034038B" w:rsidRPr="0034038B">
        <w:rPr>
          <w:vertAlign w:val="superscript"/>
        </w:rPr>
        <w:t>th</w:t>
      </w:r>
      <w:r w:rsidR="0034038B">
        <w:t>, 2022</w:t>
      </w:r>
      <w:r>
        <w:t>, TOTALING $</w:t>
      </w:r>
      <w:r w:rsidR="00FC3178">
        <w:t>9,</w:t>
      </w:r>
      <w:r w:rsidR="0034038B">
        <w:t>1</w:t>
      </w:r>
      <w:r w:rsidR="00FC3178">
        <w:t>32.</w:t>
      </w:r>
      <w:r w:rsidR="0034038B">
        <w:t>43</w:t>
      </w:r>
      <w:r>
        <w:t xml:space="preserve"> were presented to council, approved and signed.  </w:t>
      </w:r>
      <w:r w:rsidR="0034038B">
        <w:t xml:space="preserve">Motion made to approve by Councilman </w:t>
      </w:r>
      <w:proofErr w:type="spellStart"/>
      <w:r w:rsidR="0034038B">
        <w:t>Cokl</w:t>
      </w:r>
      <w:proofErr w:type="spellEnd"/>
      <w:r w:rsidR="0034038B">
        <w:t>, seconded by Councilman Waterson, carried by vote of 3-0.</w:t>
      </w:r>
    </w:p>
    <w:p w14:paraId="270ADE4B" w14:textId="77777777" w:rsidR="0034038B" w:rsidRDefault="0034038B" w:rsidP="00CE30B6"/>
    <w:p w14:paraId="7C62E933" w14:textId="618A4E69" w:rsidR="00FC3178" w:rsidRDefault="00FC3178" w:rsidP="00CE30B6">
      <w:r>
        <w:t xml:space="preserve">APPROVAL for PAYROLL WEEK ENDING </w:t>
      </w:r>
      <w:r w:rsidR="0034038B">
        <w:t>OCTOBER 17</w:t>
      </w:r>
      <w:r w:rsidR="0034038B" w:rsidRPr="0034038B">
        <w:rPr>
          <w:vertAlign w:val="superscript"/>
        </w:rPr>
        <w:t>th</w:t>
      </w:r>
      <w:r w:rsidR="0034038B">
        <w:t>, 2022</w:t>
      </w:r>
      <w:r>
        <w:t>, TOTALING $</w:t>
      </w:r>
      <w:r w:rsidR="0034038B">
        <w:t>9,857.00</w:t>
      </w:r>
      <w:r>
        <w:t xml:space="preserve"> were presented to council, approved and signed.  Motion to approve made by Councilman </w:t>
      </w:r>
      <w:proofErr w:type="spellStart"/>
      <w:r>
        <w:t>Cokl</w:t>
      </w:r>
      <w:proofErr w:type="spellEnd"/>
      <w:r>
        <w:t>, seconded by Councilman Waterson, carried by vote of 3-0.</w:t>
      </w:r>
    </w:p>
    <w:p w14:paraId="11EEFF8B" w14:textId="18CE3278" w:rsidR="0034038B" w:rsidRDefault="0034038B" w:rsidP="00CE30B6"/>
    <w:p w14:paraId="1E63B3E3" w14:textId="6283D057" w:rsidR="0034038B" w:rsidRDefault="0034038B" w:rsidP="0034038B">
      <w:r>
        <w:t xml:space="preserve">APPROVAL for PAYROLL WEEK ENDING </w:t>
      </w:r>
      <w:r>
        <w:t>OCTOBER 24</w:t>
      </w:r>
      <w:r w:rsidRPr="0034038B">
        <w:rPr>
          <w:vertAlign w:val="superscript"/>
        </w:rPr>
        <w:t>th</w:t>
      </w:r>
      <w:r>
        <w:t>, 2022</w:t>
      </w:r>
      <w:r>
        <w:t>, TOTALING $</w:t>
      </w:r>
      <w:r>
        <w:t>8,726.99</w:t>
      </w:r>
      <w:r>
        <w:t xml:space="preserve"> were presented to council, approved and signed.  Motion to approve made by Councilman </w:t>
      </w:r>
      <w:proofErr w:type="spellStart"/>
      <w:r>
        <w:t>Cokl</w:t>
      </w:r>
      <w:proofErr w:type="spellEnd"/>
      <w:r>
        <w:t>, seconded by Councilman Waterson, carried by vote of 3-0.</w:t>
      </w:r>
    </w:p>
    <w:p w14:paraId="3972D732" w14:textId="77777777" w:rsidR="0034038B" w:rsidRDefault="0034038B" w:rsidP="00CE30B6"/>
    <w:p w14:paraId="3AA4952C" w14:textId="77777777" w:rsidR="00FC3178" w:rsidRDefault="00FC3178" w:rsidP="00CE30B6"/>
    <w:p w14:paraId="2C7233BE" w14:textId="34F8E672" w:rsidR="008B601E" w:rsidRDefault="008B601E" w:rsidP="00CE30B6">
      <w:r>
        <w:t xml:space="preserve">MOTION TO ADJOURN MEETING at </w:t>
      </w:r>
      <w:r w:rsidR="00FC3178">
        <w:t>7:</w:t>
      </w:r>
      <w:r w:rsidR="0034038B">
        <w:t>30</w:t>
      </w:r>
      <w:r>
        <w:t xml:space="preserve"> p.m., motion to adjourn made by Councilman </w:t>
      </w:r>
      <w:r w:rsidR="0034038B">
        <w:t>Waterson,</w:t>
      </w:r>
      <w:r>
        <w:t xml:space="preserve"> seconded by </w:t>
      </w:r>
      <w:r w:rsidR="006271E2">
        <w:t xml:space="preserve">Councilman </w:t>
      </w:r>
      <w:proofErr w:type="spellStart"/>
      <w:r w:rsidR="0034038B">
        <w:t>Cokl</w:t>
      </w:r>
      <w:proofErr w:type="spellEnd"/>
      <w:r w:rsidR="0034038B">
        <w:t>,</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7DF124CE" w14:textId="0D35E3D8" w:rsidR="008B601E" w:rsidRDefault="008B601E">
      <w:r>
        <w:t xml:space="preserve">VICE PRESIDENT, </w:t>
      </w:r>
      <w:r w:rsidR="0034038B">
        <w:t>BROCK WATERSON</w:t>
      </w:r>
    </w:p>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1104E6E2" w:rsidR="008B601E" w:rsidRDefault="008B601E">
      <w:r>
        <w:t xml:space="preserve">COUNCILMAN, </w:t>
      </w:r>
      <w:r w:rsidR="0034038B">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3117AA"/>
    <w:rsid w:val="0034038B"/>
    <w:rsid w:val="0040412A"/>
    <w:rsid w:val="004B07C0"/>
    <w:rsid w:val="004E4451"/>
    <w:rsid w:val="005274DB"/>
    <w:rsid w:val="005B2F3C"/>
    <w:rsid w:val="005F5CD8"/>
    <w:rsid w:val="006271E2"/>
    <w:rsid w:val="00715CFA"/>
    <w:rsid w:val="00781226"/>
    <w:rsid w:val="00815B11"/>
    <w:rsid w:val="008A5A35"/>
    <w:rsid w:val="008B601E"/>
    <w:rsid w:val="008C53DE"/>
    <w:rsid w:val="00964E5A"/>
    <w:rsid w:val="009D0B99"/>
    <w:rsid w:val="00A55B44"/>
    <w:rsid w:val="00AA60A0"/>
    <w:rsid w:val="00AD1233"/>
    <w:rsid w:val="00C22135"/>
    <w:rsid w:val="00C76951"/>
    <w:rsid w:val="00CD3152"/>
    <w:rsid w:val="00CE30B6"/>
    <w:rsid w:val="00E01011"/>
    <w:rsid w:val="00E1517D"/>
    <w:rsid w:val="00E37435"/>
    <w:rsid w:val="00E53654"/>
    <w:rsid w:val="00E64FE0"/>
    <w:rsid w:val="00E91CAC"/>
    <w:rsid w:val="00EA6FE9"/>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2022-10-31T18:46:00Z</dcterms:created>
  <dcterms:modified xsi:type="dcterms:W3CDTF">2022-10-31T18:46:00Z</dcterms:modified>
</cp:coreProperties>
</file>